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10" w:rsidRPr="00A25B24" w:rsidRDefault="0064108B" w:rsidP="0064108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ru-RU"/>
        </w:rPr>
      </w:pPr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>Пресс-релиз,</w:t>
      </w:r>
    </w:p>
    <w:p w:rsidR="0064108B" w:rsidRPr="00A25B24" w:rsidRDefault="00CD5E49" w:rsidP="0064108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4</w:t>
      </w:r>
      <w:r w:rsidR="00B22AF7">
        <w:rPr>
          <w:rFonts w:ascii="Arial" w:hAnsi="Arial" w:cs="Arial"/>
          <w:b/>
          <w:i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ru-RU"/>
        </w:rPr>
        <w:t>мая</w:t>
      </w:r>
      <w:r w:rsidR="0064108B" w:rsidRPr="00A25B24">
        <w:rPr>
          <w:rFonts w:ascii="Arial" w:hAnsi="Arial" w:cs="Arial"/>
          <w:b/>
          <w:i/>
          <w:sz w:val="20"/>
          <w:szCs w:val="20"/>
          <w:lang w:eastAsia="ru-RU"/>
        </w:rPr>
        <w:t xml:space="preserve"> 2010 г.</w:t>
      </w:r>
    </w:p>
    <w:p w:rsidR="002A4210" w:rsidRPr="00A25B24" w:rsidRDefault="002A4210" w:rsidP="009571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A4210" w:rsidRPr="00A25B24" w:rsidRDefault="002A4210" w:rsidP="009571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A4210" w:rsidRPr="00A25B24" w:rsidRDefault="001A7D00" w:rsidP="009571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НОРБИТ ПЕРЕВЕЛ </w:t>
      </w:r>
      <w:r w:rsidRPr="00A25B24">
        <w:rPr>
          <w:rFonts w:ascii="Arial" w:hAnsi="Arial" w:cs="Arial"/>
          <w:b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Pr="00A25B24">
        <w:rPr>
          <w:rFonts w:ascii="Arial" w:hAnsi="Arial" w:cs="Arial"/>
          <w:b/>
          <w:sz w:val="20"/>
          <w:szCs w:val="20"/>
          <w:lang w:val="en-US" w:eastAsia="ru-RU"/>
        </w:rPr>
        <w:t>DOORS</w:t>
      </w:r>
      <w:r w:rsidR="006171C0" w:rsidRPr="006171C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НА НОВУЮ </w:t>
      </w:r>
      <w:r w:rsidRPr="00A25B24">
        <w:rPr>
          <w:rFonts w:ascii="Arial" w:hAnsi="Arial" w:cs="Arial"/>
          <w:b/>
          <w:sz w:val="20"/>
          <w:szCs w:val="20"/>
          <w:lang w:eastAsia="ru-RU"/>
        </w:rPr>
        <w:t>ВЕРСИ</w:t>
      </w:r>
      <w:r>
        <w:rPr>
          <w:rFonts w:ascii="Arial" w:hAnsi="Arial" w:cs="Arial"/>
          <w:b/>
          <w:sz w:val="20"/>
          <w:szCs w:val="20"/>
          <w:lang w:eastAsia="ru-RU"/>
        </w:rPr>
        <w:t>Ю</w:t>
      </w:r>
      <w:r w:rsidR="006171C0" w:rsidRPr="00E738C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b/>
          <w:sz w:val="20"/>
          <w:szCs w:val="20"/>
          <w:lang w:val="en-US" w:eastAsia="ru-RU"/>
        </w:rPr>
        <w:t>MICROSOFT</w:t>
      </w:r>
      <w:r w:rsidR="00E738CE" w:rsidRPr="00B22AF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b/>
          <w:sz w:val="20"/>
          <w:szCs w:val="20"/>
          <w:lang w:val="en-US" w:eastAsia="ru-RU"/>
        </w:rPr>
        <w:t>DYNAMICS</w:t>
      </w:r>
      <w:r w:rsidR="00E738CE" w:rsidRPr="00B22AF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b/>
          <w:sz w:val="20"/>
          <w:szCs w:val="20"/>
          <w:lang w:val="en-US" w:eastAsia="ru-RU"/>
        </w:rPr>
        <w:t>AX</w:t>
      </w:r>
      <w:r w:rsidRPr="00A25B24">
        <w:rPr>
          <w:rFonts w:ascii="Arial" w:hAnsi="Arial" w:cs="Arial"/>
          <w:b/>
          <w:sz w:val="20"/>
          <w:szCs w:val="20"/>
          <w:lang w:eastAsia="ru-RU"/>
        </w:rPr>
        <w:t xml:space="preserve"> 2009</w:t>
      </w:r>
    </w:p>
    <w:p w:rsidR="002A4210" w:rsidRPr="00A25B24" w:rsidRDefault="002A4210" w:rsidP="009571F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A4210" w:rsidRPr="00A25B24" w:rsidRDefault="002A4210" w:rsidP="00C1109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>Компания «НОРБИТ» объявляет о завершении проекта по пер</w:t>
      </w:r>
      <w:bookmarkStart w:id="0" w:name="_GoBack"/>
      <w:bookmarkEnd w:id="0"/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 xml:space="preserve">еводу функциональности логистического контура системы управления в компании </w:t>
      </w:r>
      <w:r w:rsidRPr="00A25B24">
        <w:rPr>
          <w:rFonts w:ascii="Arial" w:hAnsi="Arial" w:cs="Arial"/>
          <w:b/>
          <w:i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>.</w:t>
      </w:r>
      <w:r w:rsidRPr="00A25B24">
        <w:rPr>
          <w:rFonts w:ascii="Arial" w:hAnsi="Arial" w:cs="Arial"/>
          <w:b/>
          <w:i/>
          <w:sz w:val="20"/>
          <w:szCs w:val="20"/>
          <w:lang w:val="en-US" w:eastAsia="ru-RU"/>
        </w:rPr>
        <w:t>Doors</w:t>
      </w:r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 xml:space="preserve"> на последнюю версию </w:t>
      </w:r>
      <w:r w:rsidRPr="00A25B24">
        <w:rPr>
          <w:rFonts w:ascii="Arial" w:hAnsi="Arial" w:cs="Arial"/>
          <w:b/>
          <w:i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b/>
          <w:i/>
          <w:sz w:val="20"/>
          <w:szCs w:val="20"/>
          <w:lang w:eastAsia="ru-RU"/>
        </w:rPr>
        <w:t xml:space="preserve"> 2009.</w:t>
      </w:r>
    </w:p>
    <w:p w:rsidR="002A4210" w:rsidRPr="00A25B24" w:rsidRDefault="002A4210" w:rsidP="00C951E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A4210" w:rsidRPr="00A25B24" w:rsidRDefault="002A4210" w:rsidP="0005242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25B24">
        <w:rPr>
          <w:rFonts w:ascii="Arial" w:hAnsi="Arial" w:cs="Arial"/>
          <w:sz w:val="20"/>
          <w:szCs w:val="20"/>
          <w:lang w:eastAsia="ru-RU"/>
        </w:rPr>
        <w:t xml:space="preserve">Система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3.0 была внедрена в компании Mr.Doors в 2007 году для обеспечения процессов учета и планирования производственных запасов. Однако в 2008 году руководство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sz w:val="20"/>
          <w:szCs w:val="20"/>
          <w:lang w:eastAsia="ru-RU"/>
        </w:rPr>
        <w:t>.</w:t>
      </w:r>
      <w:r w:rsidRPr="00A25B24">
        <w:rPr>
          <w:rFonts w:ascii="Arial" w:hAnsi="Arial" w:cs="Arial"/>
          <w:sz w:val="20"/>
          <w:szCs w:val="20"/>
          <w:lang w:val="en-US" w:eastAsia="ru-RU"/>
        </w:rPr>
        <w:t>Doors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прияло решение о расширении системы на процессы финансового учета и управления. Осуществлением этого проекта по результатам проведенного тендера занялась компания «НОРБИТ», предложившая реализовать финансово-управленческий контур на новой более технологичной версии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2009. Перевод логистической функциональности на новую версию стал одним из этапов комплексного проекта автоматизации системы управления в компании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Doors</w:t>
      </w:r>
      <w:r w:rsidRPr="00A25B24">
        <w:rPr>
          <w:rFonts w:ascii="Arial" w:hAnsi="Arial" w:cs="Arial"/>
          <w:sz w:val="20"/>
          <w:szCs w:val="20"/>
          <w:lang w:eastAsia="ru-RU"/>
        </w:rPr>
        <w:t>.</w:t>
      </w:r>
    </w:p>
    <w:p w:rsidR="002A4210" w:rsidRPr="00A25B24" w:rsidRDefault="002A4210" w:rsidP="00F45D4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A4210" w:rsidRPr="00A25B24" w:rsidRDefault="002A4210" w:rsidP="009E49B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25B24">
        <w:rPr>
          <w:rFonts w:ascii="Arial" w:hAnsi="Arial" w:cs="Arial"/>
          <w:sz w:val="20"/>
          <w:szCs w:val="20"/>
          <w:lang w:eastAsia="ru-RU"/>
        </w:rPr>
        <w:t xml:space="preserve">Как отметил Сергей Шихов, финансовый директор компании Mr.Doors: «Реализация процессов управления закупками и учета материально-производственных запасов на платформе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2009 позволила нам оптимизировать функциональный дизайн логистического контура системы, тем самым повысив продуктивность и удобство ее использования. В результате переноса функциональных настроек по логистике на версию 2009 мы получили актуальную рабочую систему со всеми необходимыми индивидуальными возможностями, при этом дальнейшее сопровождение, развитие и масштабирование такого решения не потребует от нас чрезмерных усилий и затрат».  </w:t>
      </w:r>
    </w:p>
    <w:p w:rsidR="002A4210" w:rsidRPr="00A25B24" w:rsidRDefault="002A4210" w:rsidP="009E49B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A4210" w:rsidRPr="00A25B24" w:rsidRDefault="002A4210" w:rsidP="009E49B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25B24">
        <w:rPr>
          <w:rFonts w:ascii="Arial" w:hAnsi="Arial" w:cs="Arial"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sz w:val="20"/>
          <w:szCs w:val="20"/>
          <w:lang w:eastAsia="ru-RU"/>
        </w:rPr>
        <w:t>.</w:t>
      </w:r>
      <w:r w:rsidRPr="00A25B24">
        <w:rPr>
          <w:rFonts w:ascii="Arial" w:hAnsi="Arial" w:cs="Arial"/>
          <w:sz w:val="20"/>
          <w:szCs w:val="20"/>
          <w:lang w:val="en-US" w:eastAsia="ru-RU"/>
        </w:rPr>
        <w:t>Doors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перевел новую версию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в промышленную эксплуатацию в апреле текущего года. В настоящее время в системе работает более 30 сотрудников компании. Специалистам НОРБИТ удалось максимально гибко настроить и адаптировать новую версию системы под процессы учета</w:t>
      </w:r>
      <w:r w:rsidR="00EF50F0">
        <w:rPr>
          <w:rFonts w:ascii="Arial" w:hAnsi="Arial" w:cs="Arial"/>
          <w:sz w:val="20"/>
          <w:szCs w:val="20"/>
          <w:lang w:eastAsia="ru-RU"/>
        </w:rPr>
        <w:t xml:space="preserve"> и 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приходования на склад материальных запасов. Планирование графика закупок реализовано в системе с учетом текущего объема складских запасов,  нормативных сроков </w:t>
      </w:r>
      <w:r w:rsidR="00EF50F0">
        <w:rPr>
          <w:rFonts w:ascii="Arial" w:hAnsi="Arial" w:cs="Arial"/>
          <w:sz w:val="20"/>
          <w:szCs w:val="20"/>
          <w:lang w:eastAsia="ru-RU"/>
        </w:rPr>
        <w:t xml:space="preserve">их </w:t>
      </w:r>
      <w:r w:rsidRPr="00A25B24">
        <w:rPr>
          <w:rFonts w:ascii="Arial" w:hAnsi="Arial" w:cs="Arial"/>
          <w:sz w:val="20"/>
          <w:szCs w:val="20"/>
          <w:lang w:eastAsia="ru-RU"/>
        </w:rPr>
        <w:t>поставок и резервов списания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в производство. Новая версия системы также обеспечивает управление транспортировками, включая комплектацию грузов и их движение на промежуточных складах. </w:t>
      </w:r>
    </w:p>
    <w:p w:rsidR="002A4210" w:rsidRPr="00A25B24" w:rsidRDefault="002A4210" w:rsidP="009E49B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A4210" w:rsidRPr="00A25B24" w:rsidRDefault="002A4210" w:rsidP="002F6A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25B24">
        <w:rPr>
          <w:rFonts w:ascii="Arial" w:hAnsi="Arial" w:cs="Arial"/>
          <w:sz w:val="20"/>
          <w:szCs w:val="20"/>
          <w:lang w:eastAsia="ru-RU"/>
        </w:rPr>
        <w:t xml:space="preserve">Помимо собственно переноса логистического функционала на новую версию НОРБИТ также осуществил адаптацию интеграционных механизмов, которые связывают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с другими информационными </w:t>
      </w:r>
      <w:r w:rsidR="00EF50F0">
        <w:rPr>
          <w:rFonts w:ascii="Arial" w:hAnsi="Arial" w:cs="Arial"/>
          <w:sz w:val="20"/>
          <w:szCs w:val="20"/>
          <w:lang w:eastAsia="ru-RU"/>
        </w:rPr>
        <w:t>ресурсами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Mr</w:t>
      </w:r>
      <w:r w:rsidRPr="00A25B24">
        <w:rPr>
          <w:rFonts w:ascii="Arial" w:hAnsi="Arial" w:cs="Arial"/>
          <w:sz w:val="20"/>
          <w:szCs w:val="20"/>
          <w:lang w:eastAsia="ru-RU"/>
        </w:rPr>
        <w:t>.</w:t>
      </w:r>
      <w:r w:rsidRPr="00A25B24">
        <w:rPr>
          <w:rFonts w:ascii="Arial" w:hAnsi="Arial" w:cs="Arial"/>
          <w:sz w:val="20"/>
          <w:szCs w:val="20"/>
          <w:lang w:val="en-US" w:eastAsia="ru-RU"/>
        </w:rPr>
        <w:t>Doors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F50F0">
        <w:rPr>
          <w:rFonts w:ascii="Arial" w:hAnsi="Arial" w:cs="Arial"/>
          <w:sz w:val="20"/>
          <w:szCs w:val="20"/>
          <w:lang w:eastAsia="ru-RU"/>
        </w:rPr>
        <w:t>–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F50F0">
        <w:rPr>
          <w:rFonts w:ascii="Arial" w:hAnsi="Arial" w:cs="Arial"/>
          <w:sz w:val="20"/>
          <w:szCs w:val="20"/>
          <w:lang w:eastAsia="ru-RU"/>
        </w:rPr>
        <w:t xml:space="preserve">учетной </w:t>
      </w:r>
      <w:r w:rsidRPr="00A25B24">
        <w:rPr>
          <w:rFonts w:ascii="Arial" w:hAnsi="Arial" w:cs="Arial"/>
          <w:sz w:val="20"/>
          <w:szCs w:val="20"/>
          <w:lang w:eastAsia="ru-RU"/>
        </w:rPr>
        <w:t>системой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91076">
        <w:rPr>
          <w:rFonts w:ascii="Arial" w:hAnsi="Arial" w:cs="Arial"/>
          <w:sz w:val="20"/>
          <w:szCs w:val="20"/>
          <w:lang w:eastAsia="ru-RU"/>
        </w:rPr>
        <w:t>и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sz w:val="20"/>
          <w:szCs w:val="20"/>
          <w:lang w:eastAsia="ru-RU"/>
        </w:rPr>
        <w:t>корпоративн</w:t>
      </w:r>
      <w:r w:rsidR="00791076">
        <w:rPr>
          <w:rFonts w:ascii="Arial" w:hAnsi="Arial" w:cs="Arial"/>
          <w:sz w:val="20"/>
          <w:szCs w:val="20"/>
          <w:lang w:eastAsia="ru-RU"/>
        </w:rPr>
        <w:t xml:space="preserve">ым решением для </w:t>
      </w:r>
      <w:r w:rsidRPr="00A25B24">
        <w:rPr>
          <w:rFonts w:ascii="Arial" w:hAnsi="Arial" w:cs="Arial"/>
          <w:sz w:val="20"/>
          <w:szCs w:val="20"/>
          <w:lang w:eastAsia="ru-RU"/>
        </w:rPr>
        <w:t>реализации отгрузок, разработанн</w:t>
      </w:r>
      <w:r w:rsidR="00791076">
        <w:rPr>
          <w:rFonts w:ascii="Arial" w:hAnsi="Arial" w:cs="Arial"/>
          <w:sz w:val="20"/>
          <w:szCs w:val="20"/>
          <w:lang w:eastAsia="ru-RU"/>
        </w:rPr>
        <w:t>ым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 на базе </w:t>
      </w:r>
      <w:r w:rsidRPr="00A25B24">
        <w:rPr>
          <w:rFonts w:ascii="Arial" w:hAnsi="Arial" w:cs="Arial"/>
          <w:sz w:val="20"/>
          <w:szCs w:val="20"/>
          <w:lang w:val="en-US" w:eastAsia="ru-RU"/>
        </w:rPr>
        <w:t>Oracle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2439DA">
        <w:rPr>
          <w:rFonts w:ascii="Arial" w:hAnsi="Arial" w:cs="Arial"/>
          <w:sz w:val="20"/>
          <w:szCs w:val="20"/>
          <w:lang w:eastAsia="ru-RU"/>
        </w:rPr>
        <w:t xml:space="preserve">Параллельно с переносом логистики на новую версию компания «НОРБИТ» занималась внедрением в </w:t>
      </w:r>
      <w:r w:rsidR="002439DA">
        <w:rPr>
          <w:rFonts w:ascii="Arial" w:hAnsi="Arial" w:cs="Arial"/>
          <w:sz w:val="20"/>
          <w:szCs w:val="20"/>
          <w:lang w:val="en-US" w:eastAsia="ru-RU"/>
        </w:rPr>
        <w:t>Mr</w:t>
      </w:r>
      <w:r w:rsidR="002439DA" w:rsidRPr="002439DA">
        <w:rPr>
          <w:rFonts w:ascii="Arial" w:hAnsi="Arial" w:cs="Arial"/>
          <w:sz w:val="20"/>
          <w:szCs w:val="20"/>
          <w:lang w:eastAsia="ru-RU"/>
        </w:rPr>
        <w:t>.</w:t>
      </w:r>
      <w:r w:rsidR="002439DA">
        <w:rPr>
          <w:rFonts w:ascii="Arial" w:hAnsi="Arial" w:cs="Arial"/>
          <w:sz w:val="20"/>
          <w:szCs w:val="20"/>
          <w:lang w:val="en-US" w:eastAsia="ru-RU"/>
        </w:rPr>
        <w:t>Doors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439DA">
        <w:rPr>
          <w:rFonts w:ascii="Arial" w:hAnsi="Arial" w:cs="Arial"/>
          <w:sz w:val="20"/>
          <w:szCs w:val="20"/>
          <w:lang w:eastAsia="ru-RU"/>
        </w:rPr>
        <w:t xml:space="preserve">финансового блока </w:t>
      </w:r>
      <w:r w:rsidR="002439DA" w:rsidRPr="002439DA"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="002439DA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A25B24">
        <w:rPr>
          <w:rFonts w:ascii="Arial" w:hAnsi="Arial" w:cs="Arial"/>
          <w:sz w:val="20"/>
          <w:szCs w:val="20"/>
          <w:lang w:eastAsia="ru-RU"/>
        </w:rPr>
        <w:t xml:space="preserve">Проект по автоматизации финансов и управленческого учета </w:t>
      </w:r>
      <w:r w:rsidR="00EF50F0">
        <w:rPr>
          <w:rFonts w:ascii="Arial" w:hAnsi="Arial" w:cs="Arial"/>
          <w:sz w:val="20"/>
          <w:szCs w:val="20"/>
          <w:lang w:eastAsia="ru-RU"/>
        </w:rPr>
        <w:t xml:space="preserve">в </w:t>
      </w:r>
      <w:r w:rsidR="00EF50F0">
        <w:rPr>
          <w:rFonts w:ascii="Arial" w:hAnsi="Arial" w:cs="Arial"/>
          <w:sz w:val="20"/>
          <w:szCs w:val="20"/>
          <w:lang w:val="en-US" w:eastAsia="ru-RU"/>
        </w:rPr>
        <w:t>Mr</w:t>
      </w:r>
      <w:r w:rsidR="00EF50F0" w:rsidRPr="00EF50F0">
        <w:rPr>
          <w:rFonts w:ascii="Arial" w:hAnsi="Arial" w:cs="Arial"/>
          <w:sz w:val="20"/>
          <w:szCs w:val="20"/>
          <w:lang w:eastAsia="ru-RU"/>
        </w:rPr>
        <w:t>.</w:t>
      </w:r>
      <w:r w:rsidR="00EF50F0">
        <w:rPr>
          <w:rFonts w:ascii="Arial" w:hAnsi="Arial" w:cs="Arial"/>
          <w:sz w:val="20"/>
          <w:szCs w:val="20"/>
          <w:lang w:val="en-US" w:eastAsia="ru-RU"/>
        </w:rPr>
        <w:t>Doors</w:t>
      </w:r>
      <w:r w:rsidR="00E738CE" w:rsidRPr="00E738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25B24">
        <w:rPr>
          <w:rFonts w:ascii="Arial" w:hAnsi="Arial" w:cs="Arial"/>
          <w:sz w:val="20"/>
          <w:szCs w:val="20"/>
          <w:lang w:eastAsia="ru-RU"/>
        </w:rPr>
        <w:t>НОРБИТ планирует завершить в течение ближайших двух месяцев.</w:t>
      </w:r>
    </w:p>
    <w:p w:rsidR="002A4210" w:rsidRPr="00A25B24" w:rsidRDefault="002A4210" w:rsidP="009E49B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117189" w:rsidRPr="00117189" w:rsidRDefault="00117189" w:rsidP="0011718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Иван Лагунцов, ИТ-директор компании </w:t>
      </w:r>
      <w:r w:rsidRPr="00117189">
        <w:rPr>
          <w:rFonts w:ascii="Arial" w:hAnsi="Arial" w:cs="Arial"/>
          <w:sz w:val="20"/>
          <w:szCs w:val="20"/>
          <w:lang w:eastAsia="ru-RU"/>
        </w:rPr>
        <w:t>Mr.Doors</w:t>
      </w:r>
      <w:r>
        <w:rPr>
          <w:rFonts w:ascii="Arial" w:hAnsi="Arial" w:cs="Arial"/>
          <w:sz w:val="20"/>
          <w:szCs w:val="20"/>
          <w:lang w:eastAsia="ru-RU"/>
        </w:rPr>
        <w:t xml:space="preserve">: «Переход на 2009 версию </w:t>
      </w:r>
      <w:r>
        <w:rPr>
          <w:rFonts w:ascii="Arial" w:hAnsi="Arial" w:cs="Arial"/>
          <w:sz w:val="20"/>
          <w:szCs w:val="20"/>
          <w:lang w:val="en-US" w:eastAsia="ru-RU"/>
        </w:rPr>
        <w:t>MicrosoftDynamicsAX</w:t>
      </w:r>
      <w:r w:rsidRPr="00117189">
        <w:rPr>
          <w:rFonts w:ascii="Arial" w:hAnsi="Arial" w:cs="Arial"/>
          <w:sz w:val="20"/>
          <w:szCs w:val="20"/>
          <w:lang w:eastAsia="ru-RU"/>
        </w:rPr>
        <w:t xml:space="preserve"> позвол</w:t>
      </w:r>
      <w:r>
        <w:rPr>
          <w:rFonts w:ascii="Arial" w:hAnsi="Arial" w:cs="Arial"/>
          <w:sz w:val="20"/>
          <w:szCs w:val="20"/>
          <w:lang w:eastAsia="ru-RU"/>
        </w:rPr>
        <w:t xml:space="preserve">ил нам </w:t>
      </w:r>
      <w:r w:rsidRPr="00117189">
        <w:rPr>
          <w:rFonts w:ascii="Arial" w:hAnsi="Arial" w:cs="Arial"/>
          <w:sz w:val="20"/>
          <w:szCs w:val="20"/>
          <w:lang w:eastAsia="ru-RU"/>
        </w:rPr>
        <w:t>не просто перенести настройки и модификации текущ</w:t>
      </w:r>
      <w:r>
        <w:rPr>
          <w:rFonts w:ascii="Arial" w:hAnsi="Arial" w:cs="Arial"/>
          <w:sz w:val="20"/>
          <w:szCs w:val="20"/>
          <w:lang w:eastAsia="ru-RU"/>
        </w:rPr>
        <w:t>его</w:t>
      </w:r>
      <w:r w:rsidRPr="00117189">
        <w:rPr>
          <w:rFonts w:ascii="Arial" w:hAnsi="Arial" w:cs="Arial"/>
          <w:sz w:val="20"/>
          <w:szCs w:val="20"/>
          <w:lang w:eastAsia="ru-RU"/>
        </w:rPr>
        <w:t xml:space="preserve">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117189">
        <w:rPr>
          <w:rFonts w:ascii="Arial" w:hAnsi="Arial" w:cs="Arial"/>
          <w:sz w:val="20"/>
          <w:szCs w:val="20"/>
          <w:lang w:eastAsia="ru-RU"/>
        </w:rPr>
        <w:t xml:space="preserve">, но и максимально повысить эффективность </w:t>
      </w:r>
      <w:r w:rsidR="00635F8E">
        <w:rPr>
          <w:rFonts w:ascii="Arial" w:hAnsi="Arial" w:cs="Arial"/>
          <w:sz w:val="20"/>
          <w:szCs w:val="20"/>
          <w:lang w:eastAsia="ru-RU"/>
        </w:rPr>
        <w:t xml:space="preserve">его </w:t>
      </w:r>
      <w:r w:rsidRPr="00117189">
        <w:rPr>
          <w:rFonts w:ascii="Arial" w:hAnsi="Arial" w:cs="Arial"/>
          <w:sz w:val="20"/>
          <w:szCs w:val="20"/>
          <w:lang w:eastAsia="ru-RU"/>
        </w:rPr>
        <w:t xml:space="preserve">реализации за счет отказа от избыточного функционала и максимального использования новых технологических возможностей MicrosoftDynamics AX 2009. Фактически проект перевода логистического контура системы был сопряжен с аудитом внедренного решения и позволил создать надежную основу для автоматизации финансового блока и обеспечения полноценной финансово-логистической системы управления».  </w:t>
      </w:r>
    </w:p>
    <w:p w:rsidR="00117189" w:rsidRPr="00117189" w:rsidRDefault="00117189" w:rsidP="0011718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25B24">
        <w:rPr>
          <w:rFonts w:ascii="Arial" w:hAnsi="Arial" w:cs="Arial"/>
          <w:b/>
          <w:i/>
          <w:sz w:val="20"/>
          <w:szCs w:val="20"/>
        </w:rPr>
        <w:br w:type="page"/>
      </w: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A71EB3">
        <w:rPr>
          <w:rFonts w:ascii="Arial" w:hAnsi="Arial" w:cs="Arial"/>
          <w:b/>
          <w:i/>
          <w:sz w:val="19"/>
          <w:szCs w:val="19"/>
        </w:rPr>
        <w:lastRenderedPageBreak/>
        <w:t xml:space="preserve">О </w:t>
      </w:r>
      <w:r w:rsidR="00A25B24" w:rsidRPr="00A71EB3">
        <w:rPr>
          <w:rFonts w:ascii="Arial" w:hAnsi="Arial" w:cs="Arial"/>
          <w:b/>
          <w:i/>
          <w:sz w:val="19"/>
          <w:szCs w:val="19"/>
        </w:rPr>
        <w:t>компании</w:t>
      </w:r>
      <w:r w:rsidR="00E738CE">
        <w:rPr>
          <w:rFonts w:ascii="Arial" w:hAnsi="Arial" w:cs="Arial"/>
          <w:b/>
          <w:i/>
          <w:sz w:val="19"/>
          <w:szCs w:val="19"/>
          <w:lang w:val="en-US"/>
        </w:rPr>
        <w:t xml:space="preserve"> </w:t>
      </w:r>
      <w:r w:rsidRPr="00A71EB3">
        <w:rPr>
          <w:rFonts w:ascii="Arial" w:hAnsi="Arial" w:cs="Arial"/>
          <w:b/>
          <w:i/>
          <w:sz w:val="19"/>
          <w:szCs w:val="19"/>
          <w:lang w:val="en-US"/>
        </w:rPr>
        <w:t>M</w:t>
      </w:r>
      <w:r w:rsidR="00A25B24" w:rsidRPr="00A71EB3">
        <w:rPr>
          <w:rFonts w:ascii="Arial" w:hAnsi="Arial" w:cs="Arial"/>
          <w:b/>
          <w:i/>
          <w:sz w:val="19"/>
          <w:szCs w:val="19"/>
          <w:lang w:val="en-US"/>
        </w:rPr>
        <w:t>r</w:t>
      </w:r>
      <w:r w:rsidRPr="00A71EB3">
        <w:rPr>
          <w:rFonts w:ascii="Arial" w:hAnsi="Arial" w:cs="Arial"/>
          <w:b/>
          <w:i/>
          <w:sz w:val="19"/>
          <w:szCs w:val="19"/>
        </w:rPr>
        <w:t>.</w:t>
      </w:r>
      <w:r w:rsidR="00A25B24" w:rsidRPr="00A71EB3">
        <w:rPr>
          <w:rFonts w:ascii="Arial" w:hAnsi="Arial" w:cs="Arial"/>
          <w:b/>
          <w:i/>
          <w:sz w:val="19"/>
          <w:szCs w:val="19"/>
          <w:lang w:val="en-US"/>
        </w:rPr>
        <w:t>Doors</w:t>
      </w: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 xml:space="preserve">Российская компания Mr.Doors (головная компания расположена в Калифорнии) была основана в 1996 году и с тех пор остается лидером мебельной отрасли России, постоянно предлагая рынку новую продукцию. </w:t>
      </w:r>
      <w:r w:rsidRPr="00A71EB3">
        <w:rPr>
          <w:rFonts w:ascii="Arial" w:hAnsi="Arial" w:cs="Arial"/>
          <w:i/>
          <w:sz w:val="19"/>
          <w:szCs w:val="19"/>
          <w:lang w:val="en-US"/>
        </w:rPr>
        <w:t>Mr</w:t>
      </w:r>
      <w:r w:rsidRPr="00A71EB3">
        <w:rPr>
          <w:rFonts w:ascii="Arial" w:hAnsi="Arial" w:cs="Arial"/>
          <w:i/>
          <w:sz w:val="19"/>
          <w:szCs w:val="19"/>
        </w:rPr>
        <w:t>.</w:t>
      </w:r>
      <w:r w:rsidRPr="00A71EB3">
        <w:rPr>
          <w:rFonts w:ascii="Arial" w:hAnsi="Arial" w:cs="Arial"/>
          <w:i/>
          <w:sz w:val="19"/>
          <w:szCs w:val="19"/>
          <w:lang w:val="en-US"/>
        </w:rPr>
        <w:t>Doors</w:t>
      </w:r>
      <w:r w:rsidRPr="00A71EB3">
        <w:rPr>
          <w:rFonts w:ascii="Arial" w:hAnsi="Arial" w:cs="Arial"/>
          <w:i/>
          <w:sz w:val="19"/>
          <w:szCs w:val="19"/>
        </w:rPr>
        <w:t xml:space="preserve"> специализируется на производстве шкафов-купе, компания первой начала поставку на российский рынок мебельной системы Modula, которая впоследствии породила целое направление в отрасли. В 1998 году фирмой было создано направление Mr.DoorsIndustry - производство мебельных фасадов, которые по своему качеству превосходят продукцию большинства других производителей.</w:t>
      </w: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>За 2004 год Mr.Doors построила новый завод по производству мебели, где сконцентрированы самые передовые достижения техники и технологии, обеспечивающие освоение и поставку на рынок мебельной продукции еще более высокого качества. В 2005 году компания вывела на рынок принципиально новый для данного сектора продукт - встроенную и корпусную мебель в классическом стиле Mr.DoorsClassics, разработка которой проводилась совместно с итальянскими специалистами.</w:t>
      </w: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>В 2007 году был приобретен итальянский бренд PaoloMarchetti. Зимой 2008 года компания вышла за пределы Российской Федерации, открыв собственный салон в пригороде Лондона, Великобритания. Сеть фирменных салонов «Ателье мебели Mr.Doors» постоянно расширяется и охватывает большинство промышленно развитых территорий РФ.</w:t>
      </w: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>Под маркой Mr.Doors производится корпусная и встроенная мебель, изготавливаемая на заказ по индивидуальным проектам. Из импортных материалов и комплектующих создается мебель для любой жилой зоны - детской, спальни, гостиной, гардеробной, кабинета или прихожей.</w:t>
      </w: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 xml:space="preserve">Подробнее </w:t>
      </w:r>
      <w:hyperlink r:id="rId7" w:history="1">
        <w:r w:rsidRPr="00A71EB3">
          <w:rPr>
            <w:rStyle w:val="ab"/>
            <w:rFonts w:ascii="Arial" w:hAnsi="Arial" w:cs="Arial"/>
            <w:i/>
            <w:sz w:val="19"/>
            <w:szCs w:val="19"/>
          </w:rPr>
          <w:t>http://www.mrdoors.ru/</w:t>
        </w:r>
      </w:hyperlink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A71EB3">
        <w:rPr>
          <w:rFonts w:ascii="Arial" w:hAnsi="Arial" w:cs="Arial"/>
          <w:b/>
          <w:i/>
          <w:sz w:val="19"/>
          <w:szCs w:val="19"/>
        </w:rPr>
        <w:t xml:space="preserve">О </w:t>
      </w:r>
      <w:r w:rsidR="00A25B24" w:rsidRPr="00A71EB3">
        <w:rPr>
          <w:rFonts w:ascii="Arial" w:hAnsi="Arial" w:cs="Arial"/>
          <w:b/>
          <w:i/>
          <w:sz w:val="19"/>
          <w:szCs w:val="19"/>
        </w:rPr>
        <w:t xml:space="preserve">компании </w:t>
      </w:r>
      <w:r w:rsidRPr="00A71EB3">
        <w:rPr>
          <w:rFonts w:ascii="Arial" w:hAnsi="Arial" w:cs="Arial"/>
          <w:b/>
          <w:i/>
          <w:sz w:val="19"/>
          <w:szCs w:val="19"/>
        </w:rPr>
        <w:t>«НОРБИТ»</w:t>
      </w: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  <w:u w:val="single"/>
        </w:rPr>
      </w:pPr>
    </w:p>
    <w:p w:rsidR="00A71EB3" w:rsidRPr="00A71EB3" w:rsidRDefault="00A71EB3" w:rsidP="007F067F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bookmarkStart w:id="1" w:name="OLE_LINK3"/>
      <w:r w:rsidRPr="00A71EB3">
        <w:rPr>
          <w:rFonts w:ascii="Arial" w:hAnsi="Arial" w:cs="Arial"/>
          <w:i/>
          <w:sz w:val="19"/>
          <w:szCs w:val="19"/>
        </w:rPr>
        <w:t xml:space="preserve">Компания «НОРБИТ» более 9 лет работает в области информационных технологий и входит  в состав группы компаний ЛАНИТ, крупнейшего российского системного интегратора. Являясь Золотым партнером SAP и Microsoft, компания «НОРБИТ» представляет на российском рынке ИТ-консалтинга одну из ведущих экспертиз по разработке и внедрению ERP- и CRM-систем.  </w:t>
      </w:r>
    </w:p>
    <w:p w:rsidR="00A71EB3" w:rsidRPr="00A71EB3" w:rsidRDefault="00A71EB3" w:rsidP="007F067F">
      <w:pPr>
        <w:pStyle w:val="ac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 xml:space="preserve">НОРБИТ занимается разработкой и внедрением систем управления на основе MicrosoftDynamics AX с 2003 года. За это время специалистами компании был накоплен значительный опыт работы с предприятиями различных отраслей экономики: добыча и переработка минеральных ресурсов, системная интеграция, ИТ-дистрибуция, транспорт, телекоммуникации, пищевая промышленность, бизнес-консалтинг, профессиональные услуги, медиа-бизнес и пр. </w:t>
      </w:r>
    </w:p>
    <w:p w:rsidR="00A71EB3" w:rsidRPr="00A71EB3" w:rsidRDefault="00A71EB3" w:rsidP="007F067F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>Компания «НОРБИТ» работает с ведущими российскими предприятиями, среди которых крупные промышленные холдинги, коммерческие и производственные компании – ТНК-BP, Grafobal, Мосгортранс, ТПК «Бахетле», Евросеть, Квартстрой, Коммуникационный холдинг AegisMedia, ЛАНИТ, Норильск-Телеком, КГ НЭО-Центр, сеть магазинов «Уютерра», Инвестиционная группа «Ренессанс Капитал», Galika AG, Энергобаланс, Страховой дом ВСК, Афиша Индастриз, Новая Телефонная Компания, Вещательная корпорация «Проф-Медиа», РИА Новости, а также госпредприятия и органы исполнительной власти – Минэкономразвития России, Рособоронзаказ, Федеральная антимонопольная служба, Федеральное агентство по образованию, администрации Тверской, Архангельской, Брянской, Астраханской, Тамбовской областей и другие.</w:t>
      </w:r>
    </w:p>
    <w:p w:rsidR="00A71EB3" w:rsidRPr="00A71EB3" w:rsidRDefault="00A71EB3" w:rsidP="007F067F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p w:rsidR="00A71EB3" w:rsidRPr="00A71EB3" w:rsidRDefault="00A71EB3" w:rsidP="007F067F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>Региональные офисы компании расположены в Санкт-Петербурге, Новосибирске, Екатеринбурге, Оренбурге, Казани, Норильске и Владивостоке.</w:t>
      </w:r>
    </w:p>
    <w:p w:rsidR="0064108B" w:rsidRPr="00A71EB3" w:rsidRDefault="0064108B" w:rsidP="0064108B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9"/>
          <w:szCs w:val="19"/>
        </w:rPr>
      </w:pPr>
    </w:p>
    <w:bookmarkEnd w:id="1"/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A71EB3">
        <w:rPr>
          <w:rFonts w:ascii="Arial" w:hAnsi="Arial" w:cs="Arial"/>
          <w:i/>
          <w:sz w:val="19"/>
          <w:szCs w:val="19"/>
        </w:rPr>
        <w:t xml:space="preserve">Подробнее </w:t>
      </w:r>
      <w:hyperlink r:id="rId8" w:history="1">
        <w:r w:rsidRPr="00A71EB3">
          <w:rPr>
            <w:rStyle w:val="ab"/>
            <w:rFonts w:ascii="Arial" w:hAnsi="Arial" w:cs="Arial"/>
            <w:i/>
            <w:sz w:val="19"/>
            <w:szCs w:val="19"/>
          </w:rPr>
          <w:t>http://www.norbit.ru/</w:t>
        </w:r>
      </w:hyperlink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</w:p>
    <w:p w:rsidR="0064108B" w:rsidRPr="00A71EB3" w:rsidRDefault="0064108B" w:rsidP="0064108B">
      <w:pPr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A71EB3">
        <w:rPr>
          <w:rFonts w:ascii="Arial" w:hAnsi="Arial" w:cs="Arial"/>
          <w:b/>
          <w:bCs/>
          <w:i/>
          <w:iCs/>
          <w:sz w:val="19"/>
          <w:szCs w:val="19"/>
          <w:u w:val="single"/>
        </w:rPr>
        <w:t xml:space="preserve">Контактная информация: </w:t>
      </w:r>
    </w:p>
    <w:p w:rsidR="00A71EB3" w:rsidRPr="00A71EB3" w:rsidRDefault="0064108B" w:rsidP="002439DA">
      <w:pPr>
        <w:spacing w:after="0" w:line="240" w:lineRule="auto"/>
        <w:outlineLvl w:val="2"/>
        <w:rPr>
          <w:rFonts w:ascii="Arial" w:hAnsi="Arial" w:cs="Arial"/>
          <w:bCs/>
          <w:i/>
          <w:iCs/>
          <w:sz w:val="19"/>
          <w:szCs w:val="19"/>
        </w:rPr>
      </w:pPr>
      <w:r w:rsidRPr="00A71EB3">
        <w:rPr>
          <w:rFonts w:ascii="Arial" w:hAnsi="Arial" w:cs="Arial"/>
          <w:bCs/>
          <w:i/>
          <w:iCs/>
          <w:sz w:val="19"/>
          <w:szCs w:val="19"/>
        </w:rPr>
        <w:t>Мария Цейтлина</w:t>
      </w:r>
    </w:p>
    <w:p w:rsidR="002A4210" w:rsidRPr="00A71EB3" w:rsidRDefault="0064108B" w:rsidP="002439DA">
      <w:pPr>
        <w:spacing w:after="0" w:line="240" w:lineRule="auto"/>
        <w:outlineLvl w:val="2"/>
        <w:rPr>
          <w:rFonts w:ascii="Arial" w:hAnsi="Arial" w:cs="Arial"/>
          <w:sz w:val="19"/>
          <w:szCs w:val="19"/>
        </w:rPr>
      </w:pPr>
      <w:r w:rsidRPr="00A71EB3">
        <w:rPr>
          <w:rFonts w:ascii="Arial" w:hAnsi="Arial" w:cs="Arial"/>
          <w:bCs/>
          <w:i/>
          <w:iCs/>
          <w:sz w:val="19"/>
          <w:szCs w:val="19"/>
        </w:rPr>
        <w:t>Тел. +7 (495) 787-2992</w:t>
      </w:r>
      <w:r w:rsidRPr="00A71EB3">
        <w:rPr>
          <w:rStyle w:val="ab"/>
          <w:rFonts w:ascii="Arial" w:hAnsi="Arial" w:cs="Arial"/>
          <w:i/>
          <w:iCs/>
          <w:sz w:val="19"/>
          <w:szCs w:val="19"/>
        </w:rPr>
        <w:br/>
      </w:r>
      <w:r w:rsidRPr="00A71EB3">
        <w:rPr>
          <w:rStyle w:val="ab"/>
          <w:rFonts w:ascii="Arial" w:hAnsi="Arial" w:cs="Arial"/>
          <w:i/>
          <w:iCs/>
          <w:sz w:val="19"/>
          <w:szCs w:val="19"/>
          <w:lang w:val="fr-FR"/>
        </w:rPr>
        <w:t>E</w:t>
      </w:r>
      <w:r w:rsidRPr="00A71EB3">
        <w:rPr>
          <w:rStyle w:val="ab"/>
          <w:rFonts w:ascii="Arial" w:hAnsi="Arial" w:cs="Arial"/>
          <w:i/>
          <w:iCs/>
          <w:sz w:val="19"/>
          <w:szCs w:val="19"/>
        </w:rPr>
        <w:t>-</w:t>
      </w:r>
      <w:r w:rsidRPr="00A71EB3">
        <w:rPr>
          <w:rStyle w:val="ab"/>
          <w:rFonts w:ascii="Arial" w:hAnsi="Arial" w:cs="Arial"/>
          <w:i/>
          <w:iCs/>
          <w:sz w:val="19"/>
          <w:szCs w:val="19"/>
          <w:lang w:val="fr-FR"/>
        </w:rPr>
        <w:t>mail</w:t>
      </w:r>
      <w:r w:rsidRPr="00A71EB3">
        <w:rPr>
          <w:rStyle w:val="ab"/>
          <w:rFonts w:ascii="Arial" w:hAnsi="Arial" w:cs="Arial"/>
          <w:i/>
          <w:iCs/>
          <w:sz w:val="19"/>
          <w:szCs w:val="19"/>
        </w:rPr>
        <w:t xml:space="preserve">: </w:t>
      </w:r>
      <w:hyperlink r:id="rId9" w:history="1">
        <w:r w:rsidRPr="00A71EB3">
          <w:rPr>
            <w:rStyle w:val="ab"/>
            <w:rFonts w:ascii="Arial" w:hAnsi="Arial" w:cs="Arial"/>
            <w:i/>
            <w:iCs/>
            <w:sz w:val="19"/>
            <w:szCs w:val="19"/>
            <w:lang w:val="fr-FR"/>
          </w:rPr>
          <w:t>pr</w:t>
        </w:r>
        <w:r w:rsidRPr="00A71EB3">
          <w:rPr>
            <w:rStyle w:val="ab"/>
            <w:rFonts w:ascii="Arial" w:hAnsi="Arial" w:cs="Arial"/>
            <w:i/>
            <w:iCs/>
            <w:sz w:val="19"/>
            <w:szCs w:val="19"/>
          </w:rPr>
          <w:t>@</w:t>
        </w:r>
        <w:r w:rsidRPr="00A71EB3">
          <w:rPr>
            <w:rStyle w:val="ab"/>
            <w:rFonts w:ascii="Arial" w:hAnsi="Arial" w:cs="Arial"/>
            <w:i/>
            <w:iCs/>
            <w:sz w:val="19"/>
            <w:szCs w:val="19"/>
            <w:lang w:val="fr-FR"/>
          </w:rPr>
          <w:t>norbit</w:t>
        </w:r>
        <w:r w:rsidRPr="00A71EB3">
          <w:rPr>
            <w:rStyle w:val="ab"/>
            <w:rFonts w:ascii="Arial" w:hAnsi="Arial" w:cs="Arial"/>
            <w:i/>
            <w:iCs/>
            <w:sz w:val="19"/>
            <w:szCs w:val="19"/>
          </w:rPr>
          <w:t>.</w:t>
        </w:r>
        <w:r w:rsidRPr="00A71EB3">
          <w:rPr>
            <w:rStyle w:val="ab"/>
            <w:rFonts w:ascii="Arial" w:hAnsi="Arial" w:cs="Arial"/>
            <w:i/>
            <w:iCs/>
            <w:sz w:val="19"/>
            <w:szCs w:val="19"/>
            <w:lang w:val="fr-FR"/>
          </w:rPr>
          <w:t>ru</w:t>
        </w:r>
      </w:hyperlink>
    </w:p>
    <w:sectPr w:rsidR="002A4210" w:rsidRPr="00A71EB3" w:rsidSect="00A71EB3">
      <w:headerReference w:type="default" r:id="rId10"/>
      <w:pgSz w:w="11906" w:h="16838"/>
      <w:pgMar w:top="6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0B" w:rsidRDefault="00F8610B" w:rsidP="00B15688">
      <w:pPr>
        <w:spacing w:after="0" w:line="240" w:lineRule="auto"/>
      </w:pPr>
      <w:r>
        <w:separator/>
      </w:r>
    </w:p>
  </w:endnote>
  <w:endnote w:type="continuationSeparator" w:id="1">
    <w:p w:rsidR="00F8610B" w:rsidRDefault="00F8610B" w:rsidP="00B1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0B" w:rsidRDefault="00F8610B" w:rsidP="00B15688">
      <w:pPr>
        <w:spacing w:after="0" w:line="240" w:lineRule="auto"/>
      </w:pPr>
      <w:r>
        <w:separator/>
      </w:r>
    </w:p>
  </w:footnote>
  <w:footnote w:type="continuationSeparator" w:id="1">
    <w:p w:rsidR="00F8610B" w:rsidRDefault="00F8610B" w:rsidP="00B1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612" w:type="dxa"/>
      <w:tblLayout w:type="fixed"/>
      <w:tblLook w:val="0000"/>
    </w:tblPr>
    <w:tblGrid>
      <w:gridCol w:w="2520"/>
      <w:gridCol w:w="3960"/>
      <w:gridCol w:w="1980"/>
      <w:gridCol w:w="1800"/>
    </w:tblGrid>
    <w:tr w:rsidR="0064108B" w:rsidTr="00CC1597">
      <w:trPr>
        <w:cantSplit/>
        <w:trHeight w:val="713"/>
      </w:trPr>
      <w:tc>
        <w:tcPr>
          <w:tcW w:w="2520" w:type="dxa"/>
          <w:vMerge w:val="restart"/>
        </w:tcPr>
        <w:p w:rsidR="0064108B" w:rsidRDefault="00D65F26" w:rsidP="0064108B">
          <w:pPr>
            <w:pStyle w:val="a5"/>
            <w:spacing w:after="0" w:line="240" w:lineRule="auto"/>
          </w:pPr>
          <w:bookmarkStart w:id="2" w:name="OLE_LINK1"/>
          <w:bookmarkStart w:id="3" w:name="OLE_LINK2"/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177800</wp:posOffset>
                </wp:positionV>
                <wp:extent cx="1457325" cy="352425"/>
                <wp:effectExtent l="19050" t="0" r="9525" b="0"/>
                <wp:wrapNone/>
                <wp:docPr id="4" name="Рисунок 2" descr="logo_new_NORB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new_NORB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4108B">
            <w:br/>
          </w:r>
        </w:p>
      </w:tc>
      <w:tc>
        <w:tcPr>
          <w:tcW w:w="7740" w:type="dxa"/>
          <w:gridSpan w:val="3"/>
        </w:tcPr>
        <w:p w:rsidR="0064108B" w:rsidRDefault="00D65F26" w:rsidP="0064108B">
          <w:pPr>
            <w:pStyle w:val="a5"/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34290</wp:posOffset>
                </wp:positionV>
                <wp:extent cx="4495800" cy="390525"/>
                <wp:effectExtent l="19050" t="0" r="0" b="0"/>
                <wp:wrapNone/>
                <wp:docPr id="3" name="Рисунок 1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l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108B" w:rsidRPr="001710DE" w:rsidRDefault="0064108B" w:rsidP="0064108B">
          <w:pPr>
            <w:spacing w:after="0" w:line="240" w:lineRule="auto"/>
          </w:pPr>
        </w:p>
      </w:tc>
    </w:tr>
    <w:tr w:rsidR="0064108B" w:rsidRPr="006171C0" w:rsidTr="00CC1597">
      <w:trPr>
        <w:cantSplit/>
        <w:trHeight w:val="375"/>
      </w:trPr>
      <w:tc>
        <w:tcPr>
          <w:tcW w:w="2520" w:type="dxa"/>
          <w:vMerge/>
          <w:vAlign w:val="center"/>
        </w:tcPr>
        <w:p w:rsidR="0064108B" w:rsidRDefault="0064108B" w:rsidP="0064108B">
          <w:pPr>
            <w:spacing w:after="0" w:line="240" w:lineRule="auto"/>
          </w:pPr>
        </w:p>
      </w:tc>
      <w:tc>
        <w:tcPr>
          <w:tcW w:w="3960" w:type="dxa"/>
        </w:tcPr>
        <w:p w:rsidR="0064108B" w:rsidRDefault="0064108B" w:rsidP="0064108B">
          <w:pPr>
            <w:pStyle w:val="a5"/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127083 Москва, </w:t>
          </w:r>
        </w:p>
        <w:p w:rsidR="0064108B" w:rsidRDefault="0064108B" w:rsidP="0064108B">
          <w:pPr>
            <w:pStyle w:val="a5"/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1710DE">
            <w:rPr>
              <w:rFonts w:ascii="Arial" w:hAnsi="Arial" w:cs="Arial"/>
              <w:sz w:val="14"/>
              <w:szCs w:val="14"/>
            </w:rPr>
            <w:t>ул</w:t>
          </w:r>
          <w:r>
            <w:rPr>
              <w:rFonts w:ascii="Arial" w:hAnsi="Arial" w:cs="Arial"/>
              <w:sz w:val="14"/>
              <w:szCs w:val="14"/>
            </w:rPr>
            <w:t>. Юннатов</w:t>
          </w:r>
          <w:r w:rsidRPr="001710DE">
            <w:rPr>
              <w:rFonts w:ascii="Arial" w:hAnsi="Arial" w:cs="Arial"/>
              <w:sz w:val="14"/>
              <w:szCs w:val="14"/>
            </w:rPr>
            <w:t xml:space="preserve">,д. </w:t>
          </w:r>
          <w:r>
            <w:rPr>
              <w:rFonts w:ascii="Arial" w:hAnsi="Arial" w:cs="Arial"/>
              <w:sz w:val="14"/>
              <w:szCs w:val="14"/>
            </w:rPr>
            <w:t>18</w:t>
          </w:r>
        </w:p>
      </w:tc>
      <w:tc>
        <w:tcPr>
          <w:tcW w:w="1980" w:type="dxa"/>
          <w:vAlign w:val="center"/>
        </w:tcPr>
        <w:p w:rsidR="0064108B" w:rsidRDefault="0064108B" w:rsidP="0064108B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Тел.:   +7(495) 787-2992 </w:t>
          </w:r>
        </w:p>
        <w:p w:rsidR="0064108B" w:rsidRDefault="0064108B" w:rsidP="0064108B">
          <w:pPr>
            <w:pStyle w:val="a5"/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Факс: +7(495) 787-2990</w:t>
          </w:r>
        </w:p>
      </w:tc>
      <w:tc>
        <w:tcPr>
          <w:tcW w:w="1800" w:type="dxa"/>
          <w:vAlign w:val="center"/>
        </w:tcPr>
        <w:p w:rsidR="0064108B" w:rsidRPr="00740118" w:rsidRDefault="0064108B" w:rsidP="0064108B">
          <w:pPr>
            <w:pStyle w:val="a5"/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de-DE"/>
            </w:rPr>
          </w:pPr>
          <w:r w:rsidRPr="00740118">
            <w:rPr>
              <w:rFonts w:ascii="Arial" w:hAnsi="Arial" w:cs="Arial"/>
              <w:sz w:val="14"/>
              <w:szCs w:val="14"/>
              <w:lang w:val="de-DE"/>
            </w:rPr>
            <w:t>e-mail: info@norbit.ru</w:t>
          </w:r>
        </w:p>
        <w:p w:rsidR="0064108B" w:rsidRPr="00740118" w:rsidRDefault="0064108B" w:rsidP="0064108B">
          <w:pPr>
            <w:pStyle w:val="a5"/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de-DE"/>
            </w:rPr>
          </w:pPr>
          <w:r w:rsidRPr="00740118">
            <w:rPr>
              <w:rFonts w:ascii="Arial" w:hAnsi="Arial" w:cs="Arial"/>
              <w:sz w:val="14"/>
              <w:szCs w:val="14"/>
              <w:lang w:val="de-DE"/>
            </w:rPr>
            <w:t>http://www.norbit.ru</w:t>
          </w:r>
          <w:bookmarkEnd w:id="2"/>
          <w:bookmarkEnd w:id="3"/>
        </w:p>
      </w:tc>
    </w:tr>
  </w:tbl>
  <w:p w:rsidR="00B15688" w:rsidRPr="00B15688" w:rsidRDefault="00B15688" w:rsidP="00A71EB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BD0"/>
    <w:multiLevelType w:val="hybridMultilevel"/>
    <w:tmpl w:val="63869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C33BE"/>
    <w:multiLevelType w:val="hybridMultilevel"/>
    <w:tmpl w:val="2202FC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557A6D"/>
    <w:multiLevelType w:val="hybridMultilevel"/>
    <w:tmpl w:val="7F22BC4A"/>
    <w:lvl w:ilvl="0" w:tplc="F4B8CF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0E259C"/>
    <w:multiLevelType w:val="hybridMultilevel"/>
    <w:tmpl w:val="7F22BC4A"/>
    <w:lvl w:ilvl="0" w:tplc="F4B8CF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3A6C8C"/>
    <w:multiLevelType w:val="hybridMultilevel"/>
    <w:tmpl w:val="1C6E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51E7"/>
    <w:rsid w:val="000141FE"/>
    <w:rsid w:val="00014803"/>
    <w:rsid w:val="0005242E"/>
    <w:rsid w:val="000873D1"/>
    <w:rsid w:val="00087AE5"/>
    <w:rsid w:val="000F488E"/>
    <w:rsid w:val="00117189"/>
    <w:rsid w:val="001A7D00"/>
    <w:rsid w:val="002439DA"/>
    <w:rsid w:val="00286CC7"/>
    <w:rsid w:val="002A4210"/>
    <w:rsid w:val="002F6A17"/>
    <w:rsid w:val="00302542"/>
    <w:rsid w:val="0030504D"/>
    <w:rsid w:val="003522F1"/>
    <w:rsid w:val="00360FF0"/>
    <w:rsid w:val="003A3B1B"/>
    <w:rsid w:val="003D0324"/>
    <w:rsid w:val="004C596D"/>
    <w:rsid w:val="004F6770"/>
    <w:rsid w:val="0055246F"/>
    <w:rsid w:val="00582263"/>
    <w:rsid w:val="00585353"/>
    <w:rsid w:val="005D379B"/>
    <w:rsid w:val="00600CB1"/>
    <w:rsid w:val="006171C0"/>
    <w:rsid w:val="00635F8E"/>
    <w:rsid w:val="0064108B"/>
    <w:rsid w:val="00696B41"/>
    <w:rsid w:val="0078237A"/>
    <w:rsid w:val="00787CBA"/>
    <w:rsid w:val="00791076"/>
    <w:rsid w:val="007C432A"/>
    <w:rsid w:val="007F067F"/>
    <w:rsid w:val="0083626D"/>
    <w:rsid w:val="0084500B"/>
    <w:rsid w:val="008C198E"/>
    <w:rsid w:val="008F00FB"/>
    <w:rsid w:val="00950CA9"/>
    <w:rsid w:val="009571FD"/>
    <w:rsid w:val="009D48F1"/>
    <w:rsid w:val="009D768D"/>
    <w:rsid w:val="009E49B9"/>
    <w:rsid w:val="00A25B24"/>
    <w:rsid w:val="00A53EAD"/>
    <w:rsid w:val="00A71EB3"/>
    <w:rsid w:val="00AE09A6"/>
    <w:rsid w:val="00B15688"/>
    <w:rsid w:val="00B22AF7"/>
    <w:rsid w:val="00B520EE"/>
    <w:rsid w:val="00B54F22"/>
    <w:rsid w:val="00C11098"/>
    <w:rsid w:val="00C53798"/>
    <w:rsid w:val="00C83B90"/>
    <w:rsid w:val="00C92DBF"/>
    <w:rsid w:val="00C951E7"/>
    <w:rsid w:val="00CD5E49"/>
    <w:rsid w:val="00D161DF"/>
    <w:rsid w:val="00D33D71"/>
    <w:rsid w:val="00D46CDF"/>
    <w:rsid w:val="00D65F26"/>
    <w:rsid w:val="00D808EF"/>
    <w:rsid w:val="00D94780"/>
    <w:rsid w:val="00DC34DE"/>
    <w:rsid w:val="00E738CE"/>
    <w:rsid w:val="00E7591F"/>
    <w:rsid w:val="00EA6610"/>
    <w:rsid w:val="00EF50F0"/>
    <w:rsid w:val="00F45D44"/>
    <w:rsid w:val="00F60979"/>
    <w:rsid w:val="00F8610B"/>
    <w:rsid w:val="00FA3787"/>
    <w:rsid w:val="00FE13A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0EE"/>
    <w:pPr>
      <w:spacing w:after="0" w:line="240" w:lineRule="auto"/>
      <w:ind w:left="720"/>
    </w:pPr>
    <w:rPr>
      <w:lang w:eastAsia="ru-RU"/>
    </w:rPr>
  </w:style>
  <w:style w:type="character" w:styleId="a4">
    <w:name w:val="Strong"/>
    <w:basedOn w:val="a0"/>
    <w:uiPriority w:val="99"/>
    <w:qFormat/>
    <w:rsid w:val="00D808EF"/>
    <w:rPr>
      <w:rFonts w:cs="Times New Roman"/>
      <w:b/>
      <w:bCs/>
    </w:rPr>
  </w:style>
  <w:style w:type="paragraph" w:styleId="a5">
    <w:name w:val="header"/>
    <w:basedOn w:val="a"/>
    <w:link w:val="a6"/>
    <w:unhideWhenUsed/>
    <w:rsid w:val="00B15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5688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15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568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68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64108B"/>
    <w:rPr>
      <w:strike w:val="0"/>
      <w:dstrike w:val="0"/>
      <w:color w:val="006666"/>
      <w:u w:val="none"/>
      <w:effect w:val="none"/>
    </w:rPr>
  </w:style>
  <w:style w:type="paragraph" w:styleId="ac">
    <w:name w:val="Normal (Web)"/>
    <w:basedOn w:val="a"/>
    <w:uiPriority w:val="99"/>
    <w:rsid w:val="00641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bi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rdoor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norbi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MRDoors</vt:lpstr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MRDoors</dc:title>
  <dc:subject/>
  <dc:creator>НОРБИТ</dc:creator>
  <cp:keywords/>
  <dc:description/>
  <cp:lastModifiedBy>natalya.bravaya</cp:lastModifiedBy>
  <cp:revision>4</cp:revision>
  <dcterms:created xsi:type="dcterms:W3CDTF">2010-05-04T06:06:00Z</dcterms:created>
  <dcterms:modified xsi:type="dcterms:W3CDTF">2010-05-04T06:12:00Z</dcterms:modified>
</cp:coreProperties>
</file>